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8F" w:rsidRPr="00465598" w:rsidRDefault="00685A8F" w:rsidP="00685A8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RENDEZVÉNYTARTÁSI ENGEDÉLY </w:t>
      </w:r>
      <w:r w:rsidRPr="00685A8F">
        <w:rPr>
          <w:rFonts w:ascii="Times New Roman" w:hAnsi="Times New Roman"/>
          <w:b/>
          <w:sz w:val="28"/>
          <w:szCs w:val="28"/>
        </w:rPr>
        <w:t>KIADÁSÁRA IRÁNYULÓ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65598">
        <w:rPr>
          <w:rFonts w:ascii="Times New Roman" w:hAnsi="Times New Roman"/>
          <w:b/>
          <w:sz w:val="32"/>
          <w:szCs w:val="32"/>
        </w:rPr>
        <w:t>ELLENŐRZÖTT BEJELENTÉS</w:t>
      </w:r>
    </w:p>
    <w:p w:rsidR="00685A8F" w:rsidRPr="00465598" w:rsidRDefault="00685A8F" w:rsidP="00685A8F">
      <w:pPr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465598">
        <w:rPr>
          <w:rFonts w:ascii="Times New Roman" w:hAnsi="Times New Roman"/>
          <w:b/>
          <w:smallCaps/>
          <w:sz w:val="32"/>
          <w:szCs w:val="32"/>
        </w:rPr>
        <w:t>VESZÉLYHELYZETBEN</w:t>
      </w:r>
    </w:p>
    <w:p w:rsidR="00685A8F" w:rsidRPr="00465598" w:rsidRDefault="00685A8F" w:rsidP="00685A8F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465598">
        <w:rPr>
          <w:rFonts w:ascii="Times New Roman" w:eastAsia="Times New Roman" w:hAnsi="Times New Roman"/>
          <w:b/>
          <w:smallCaps/>
          <w:sz w:val="28"/>
          <w:szCs w:val="28"/>
        </w:rPr>
        <w:t>[191/2020/.(V.8) Korm. rendelet alapján]</w:t>
      </w:r>
    </w:p>
    <w:p w:rsidR="00685A8F" w:rsidRDefault="00685A8F" w:rsidP="00685A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5A8F" w:rsidRDefault="00685A8F" w:rsidP="00685A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5A8F" w:rsidRPr="006424C6" w:rsidRDefault="00685A8F" w:rsidP="00685A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24C6">
        <w:rPr>
          <w:rFonts w:ascii="Times New Roman" w:eastAsia="Times New Roman" w:hAnsi="Times New Roman"/>
          <w:b/>
          <w:sz w:val="24"/>
          <w:szCs w:val="24"/>
        </w:rPr>
        <w:t>Az ellenőrzött bejelentés kizárólag ügyfélkapu útján, elektronikus űrlap útján, általános célú elektronikus kérelem űrlap szolgáltatás útján, valamint e-mail nyújtható be.</w:t>
      </w:r>
    </w:p>
    <w:p w:rsidR="00685A8F" w:rsidRPr="006424C6" w:rsidRDefault="00685A8F" w:rsidP="00685A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5A8F" w:rsidRPr="006424C6" w:rsidRDefault="00685A8F" w:rsidP="00685A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5A8F" w:rsidRPr="006424C6" w:rsidTr="00D72538">
        <w:tc>
          <w:tcPr>
            <w:tcW w:w="9628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4C6">
              <w:rPr>
                <w:rFonts w:ascii="Times New Roman" w:eastAsia="Times New Roman" w:hAnsi="Times New Roman"/>
                <w:b/>
                <w:sz w:val="24"/>
                <w:szCs w:val="24"/>
              </w:rPr>
              <w:t>Az engedélyköteles tevékenység a 191/2020.(V.8.) Korm. rendeletben foglalt kivételekkel - engedélyezési eljárás lefolytatása nélkül, a Korm. rendelet 5. § (1) bekezdése szerinti ellenőrzött bejelentéstől számított nyolc napon belül közölt értesítés közlését követően végezhető - a tevékenység végzésére vonatkozó jogszabályi feltételek fennállása esetén - az engedélyre jogszabályban meghatározott hatályossági időtartam alatt.</w:t>
            </w: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4C6">
              <w:rPr>
                <w:rFonts w:ascii="Times New Roman" w:eastAsia="Times New Roman" w:hAnsi="Times New Roman"/>
                <w:b/>
                <w:sz w:val="24"/>
                <w:szCs w:val="24"/>
              </w:rPr>
              <w:t>Ha az engedélyezésben szakhatóság vesz részt, az eljáró hatóság a bejelentést a szakhatóság részére továbbítja. Ebben az esetben a tevékenység a bejelentéstől számított tizenkét napon belül közölt értesítést követően gyakorolható.</w:t>
            </w: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85A8F" w:rsidRDefault="00685A8F" w:rsidP="00685A8F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685A8F" w:rsidRPr="00685A8F" w:rsidRDefault="00685A8F" w:rsidP="00685A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5A8F">
        <w:rPr>
          <w:rFonts w:ascii="Times New Roman" w:eastAsia="Times New Roman" w:hAnsi="Times New Roman"/>
          <w:b/>
          <w:sz w:val="28"/>
          <w:szCs w:val="28"/>
        </w:rPr>
        <w:t>I. KÉRELEM</w:t>
      </w:r>
    </w:p>
    <w:p w:rsidR="00685A8F" w:rsidRDefault="00685A8F" w:rsidP="00685A8F">
      <w:pPr>
        <w:pStyle w:val="Listaszerbekezds"/>
        <w:spacing w:after="0" w:line="240" w:lineRule="auto"/>
        <w:ind w:left="108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8D75C9" w:rsidRPr="00685A8F" w:rsidRDefault="008D75C9" w:rsidP="00685A8F">
      <w:pPr>
        <w:pStyle w:val="Listaszerbekezds"/>
        <w:spacing w:after="0" w:line="240" w:lineRule="auto"/>
        <w:ind w:left="108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5276C6" w:rsidRDefault="005276C6" w:rsidP="005276C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/>
            <w:b/>
            <w:bCs/>
          </w:rPr>
          <w:t>1. A</w:t>
        </w:r>
      </w:smartTag>
      <w:r>
        <w:rPr>
          <w:rFonts w:ascii="Times New Roman" w:hAnsi="Times New Roman"/>
          <w:b/>
          <w:bCs/>
        </w:rPr>
        <w:t xml:space="preserve"> kérelmező adatai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1.1. Neve: …………………………………………………………………………………</w:t>
      </w:r>
      <w:r w:rsidR="0095010B">
        <w:rPr>
          <w:rFonts w:ascii="Times New Roman" w:hAnsi="Times New Roman"/>
          <w:b/>
          <w:bCs/>
        </w:rPr>
        <w:t>………………</w:t>
      </w:r>
      <w:r>
        <w:rPr>
          <w:rFonts w:ascii="Times New Roman" w:hAnsi="Times New Roman"/>
          <w:b/>
          <w:bCs/>
        </w:rPr>
        <w:t>…….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1.2. Székhelye: </w:t>
      </w:r>
      <w:r>
        <w:rPr>
          <w:rFonts w:ascii="Times New Roman" w:hAnsi="Times New Roman"/>
          <w:bCs/>
        </w:rPr>
        <w:t>……………………………………………………………………………</w:t>
      </w:r>
      <w:r w:rsidR="0095010B">
        <w:rPr>
          <w:rFonts w:ascii="Times New Roman" w:hAnsi="Times New Roman"/>
          <w:bCs/>
        </w:rPr>
        <w:t>……………….</w:t>
      </w:r>
      <w:r>
        <w:rPr>
          <w:rFonts w:ascii="Times New Roman" w:hAnsi="Times New Roman"/>
          <w:bCs/>
        </w:rPr>
        <w:t>……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1.3. Cégjegyzékszáma/vállalkozói nyilvántartási száma/bírósági nyilvántartási száma: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  <w:r w:rsidR="0095010B">
        <w:rPr>
          <w:rFonts w:ascii="Times New Roman" w:hAnsi="Times New Roman"/>
          <w:bCs/>
        </w:rPr>
        <w:t>……………...</w:t>
      </w:r>
      <w:r>
        <w:rPr>
          <w:rFonts w:ascii="Times New Roman" w:hAnsi="Times New Roman"/>
          <w:bCs/>
        </w:rPr>
        <w:t>…..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1.4. Gazdasági társaság esetén a képviselő neve: </w:t>
      </w:r>
      <w:r>
        <w:rPr>
          <w:rFonts w:ascii="Times New Roman" w:hAnsi="Times New Roman"/>
          <w:bCs/>
        </w:rPr>
        <w:t>………………………………………</w:t>
      </w:r>
      <w:r w:rsidR="0095010B">
        <w:rPr>
          <w:rFonts w:ascii="Times New Roman" w:hAnsi="Times New Roman"/>
          <w:bCs/>
        </w:rPr>
        <w:t>………………</w:t>
      </w:r>
      <w:r>
        <w:rPr>
          <w:rFonts w:ascii="Times New Roman" w:hAnsi="Times New Roman"/>
          <w:bCs/>
        </w:rPr>
        <w:t>……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1.5. A képviselő elérhetősége:</w:t>
      </w:r>
      <w:r>
        <w:rPr>
          <w:rFonts w:ascii="Times New Roman" w:hAnsi="Times New Roman"/>
          <w:bCs/>
        </w:rPr>
        <w:t xml:space="preserve"> ……………………………………………………………</w:t>
      </w:r>
      <w:r w:rsidR="0095010B">
        <w:rPr>
          <w:rFonts w:ascii="Times New Roman" w:hAnsi="Times New Roman"/>
          <w:bCs/>
        </w:rPr>
        <w:t>………………</w:t>
      </w:r>
      <w:r>
        <w:rPr>
          <w:rFonts w:ascii="Times New Roman" w:hAnsi="Times New Roman"/>
          <w:bCs/>
        </w:rPr>
        <w:t>……</w:t>
      </w:r>
    </w:p>
    <w:p w:rsidR="00685A8F" w:rsidRPr="00685A8F" w:rsidRDefault="00685A8F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 w:rsidRPr="00685A8F">
        <w:rPr>
          <w:rFonts w:ascii="Times New Roman" w:hAnsi="Times New Roman"/>
          <w:b/>
          <w:bCs/>
        </w:rPr>
        <w:t xml:space="preserve">1.6. E-kapcsolattartási cím: </w:t>
      </w:r>
      <w:r w:rsidRPr="00685A8F">
        <w:rPr>
          <w:rFonts w:ascii="Times New Roman" w:hAnsi="Times New Roman"/>
          <w:bCs/>
        </w:rPr>
        <w:t>…………………………………………………………………</w:t>
      </w:r>
      <w:r>
        <w:rPr>
          <w:rFonts w:ascii="Times New Roman" w:hAnsi="Times New Roman"/>
          <w:bCs/>
        </w:rPr>
        <w:t>...</w:t>
      </w:r>
      <w:r w:rsidRPr="00685A8F">
        <w:rPr>
          <w:rFonts w:ascii="Times New Roman" w:hAnsi="Times New Roman"/>
          <w:bCs/>
        </w:rPr>
        <w:t>………………</w:t>
      </w:r>
    </w:p>
    <w:p w:rsidR="0095010B" w:rsidRDefault="0095010B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</w:p>
    <w:p w:rsidR="008D75C9" w:rsidRDefault="008D75C9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</w:p>
    <w:p w:rsidR="008D75C9" w:rsidRDefault="008D75C9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Zenés, táncos rendezvény adatai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 w:hanging="5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2.1. A zenés, táncos rendezvénynek helyt adó építmény, terület azonosításához szükséges adatok: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2.1.1. Az ingatlan címe: </w:t>
      </w:r>
      <w:r>
        <w:rPr>
          <w:rFonts w:ascii="Times New Roman" w:hAnsi="Times New Roman"/>
          <w:bCs/>
        </w:rPr>
        <w:t>………………………………………………………………</w:t>
      </w:r>
      <w:r w:rsidR="0095010B">
        <w:rPr>
          <w:rFonts w:ascii="Times New Roman" w:hAnsi="Times New Roman"/>
          <w:bCs/>
        </w:rPr>
        <w:t>……………...</w:t>
      </w:r>
      <w:r>
        <w:rPr>
          <w:rFonts w:ascii="Times New Roman" w:hAnsi="Times New Roman"/>
          <w:bCs/>
        </w:rPr>
        <w:t>….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2.1.2. Helyrajzi száma: </w:t>
      </w:r>
      <w:r>
        <w:rPr>
          <w:rFonts w:ascii="Times New Roman" w:hAnsi="Times New Roman"/>
          <w:bCs/>
        </w:rPr>
        <w:t>……………………</w:t>
      </w:r>
      <w:r w:rsidR="0095010B">
        <w:rPr>
          <w:rFonts w:ascii="Times New Roman" w:hAnsi="Times New Roman"/>
          <w:bCs/>
        </w:rPr>
        <w:t>………………</w:t>
      </w:r>
      <w:r>
        <w:rPr>
          <w:rFonts w:ascii="Times New Roman" w:hAnsi="Times New Roman"/>
          <w:bCs/>
        </w:rPr>
        <w:t xml:space="preserve">… </w:t>
      </w:r>
      <w:r>
        <w:rPr>
          <w:rFonts w:ascii="Times New Roman" w:hAnsi="Times New Roman"/>
          <w:b/>
          <w:bCs/>
        </w:rPr>
        <w:t>alapterülete:</w:t>
      </w:r>
      <w:r>
        <w:rPr>
          <w:rFonts w:ascii="Times New Roman" w:hAnsi="Times New Roman"/>
          <w:bCs/>
        </w:rPr>
        <w:t xml:space="preserve"> …………….………... m</w:t>
      </w:r>
      <w:r>
        <w:rPr>
          <w:rFonts w:ascii="Times New Roman" w:hAnsi="Times New Roman"/>
          <w:bCs/>
          <w:vertAlign w:val="superscript"/>
        </w:rPr>
        <w:t>2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2.1.4. A rendezvény befogadóképessége:</w:t>
      </w:r>
      <w:r>
        <w:rPr>
          <w:rFonts w:ascii="Times New Roman" w:hAnsi="Times New Roman"/>
          <w:bCs/>
        </w:rPr>
        <w:t xml:space="preserve"> …………………………………………… fő</w:t>
      </w:r>
    </w:p>
    <w:p w:rsidR="005276C6" w:rsidRDefault="005276C6" w:rsidP="007541A1">
      <w:p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lastRenderedPageBreak/>
        <w:t xml:space="preserve">2.1.5. A zenés, táncos rendezvénynek helyt adó építmény, terület használatának jogcíme: </w:t>
      </w:r>
      <w:r>
        <w:rPr>
          <w:rFonts w:ascii="Times New Roman" w:hAnsi="Times New Roman"/>
          <w:bCs/>
        </w:rPr>
        <w:t xml:space="preserve">tulajdonos / </w:t>
      </w:r>
      <w:bookmarkStart w:id="0" w:name="_GoBack"/>
      <w:bookmarkEnd w:id="0"/>
      <w:r>
        <w:rPr>
          <w:rFonts w:ascii="Times New Roman" w:hAnsi="Times New Roman"/>
          <w:bCs/>
        </w:rPr>
        <w:t>bérlő / egyéb: ……………………………</w:t>
      </w:r>
      <w:r w:rsidR="0095010B">
        <w:rPr>
          <w:rFonts w:ascii="Times New Roman" w:hAnsi="Times New Roman"/>
          <w:bCs/>
        </w:rPr>
        <w:t>…………………………</w:t>
      </w:r>
      <w:r>
        <w:rPr>
          <w:rFonts w:ascii="Times New Roman" w:hAnsi="Times New Roman"/>
          <w:bCs/>
        </w:rPr>
        <w:t>…………………</w:t>
      </w:r>
    </w:p>
    <w:p w:rsidR="0095010B" w:rsidRDefault="0095010B" w:rsidP="005276C6">
      <w:pPr>
        <w:autoSpaceDE w:val="0"/>
        <w:autoSpaceDN w:val="0"/>
        <w:adjustRightInd w:val="0"/>
        <w:spacing w:line="360" w:lineRule="auto"/>
        <w:ind w:left="1080" w:hanging="540"/>
        <w:rPr>
          <w:rFonts w:ascii="Times New Roman" w:hAnsi="Times New Roman"/>
          <w:bCs/>
        </w:rPr>
      </w:pP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2.2. Zenés, táncos rendezvény megnevezése: </w:t>
      </w:r>
      <w:r>
        <w:rPr>
          <w:rFonts w:ascii="Times New Roman" w:hAnsi="Times New Roman"/>
          <w:bCs/>
        </w:rPr>
        <w:t>…………………………………………</w:t>
      </w:r>
      <w:r w:rsidR="0095010B">
        <w:rPr>
          <w:rFonts w:ascii="Times New Roman" w:hAnsi="Times New Roman"/>
          <w:bCs/>
        </w:rPr>
        <w:t>………………</w:t>
      </w:r>
      <w:r>
        <w:rPr>
          <w:rFonts w:ascii="Times New Roman" w:hAnsi="Times New Roman"/>
          <w:bCs/>
        </w:rPr>
        <w:t>……...</w:t>
      </w:r>
    </w:p>
    <w:p w:rsidR="0095010B" w:rsidRDefault="0095010B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2.3. Zenés, táncos rendezvényhez kapcsolódó szolgáltatások megnevezése:</w:t>
      </w:r>
      <w:r>
        <w:rPr>
          <w:rFonts w:ascii="Times New Roman" w:hAnsi="Times New Roman"/>
          <w:bCs/>
        </w:rPr>
        <w:t xml:space="preserve"> ………………</w:t>
      </w:r>
      <w:r w:rsidR="0095010B">
        <w:rPr>
          <w:rFonts w:ascii="Times New Roman" w:hAnsi="Times New Roman"/>
          <w:bCs/>
        </w:rPr>
        <w:t>………………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</w:t>
      </w:r>
      <w:r w:rsidR="0095010B">
        <w:rPr>
          <w:rFonts w:ascii="Times New Roman" w:hAnsi="Times New Roman"/>
          <w:bCs/>
        </w:rPr>
        <w:t>……………...</w:t>
      </w:r>
      <w:r>
        <w:rPr>
          <w:rFonts w:ascii="Times New Roman" w:hAnsi="Times New Roman"/>
          <w:bCs/>
        </w:rPr>
        <w:t>…………………………………………..</w:t>
      </w:r>
    </w:p>
    <w:p w:rsidR="00685A8F" w:rsidRPr="00685A8F" w:rsidRDefault="00685A8F" w:rsidP="00685A8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A8F">
        <w:rPr>
          <w:rFonts w:ascii="Times New Roman" w:hAnsi="Times New Roman"/>
          <w:b/>
          <w:bCs/>
          <w:sz w:val="28"/>
          <w:szCs w:val="28"/>
        </w:rPr>
        <w:t>II. NYILATKOZAT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2.4. Zenés, táncos rendezvény típusa: 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1248" w:firstLine="1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sym w:font="Wingdings 2" w:char="F0A3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rendszeres </w:t>
      </w:r>
    </w:p>
    <w:p w:rsidR="00285FFB" w:rsidRDefault="005276C6" w:rsidP="00285FFB">
      <w:pPr>
        <w:autoSpaceDE w:val="0"/>
        <w:autoSpaceDN w:val="0"/>
        <w:adjustRightInd w:val="0"/>
        <w:spacing w:line="360" w:lineRule="auto"/>
        <w:ind w:left="1248" w:firstLine="1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sym w:font="Wingdings 2" w:char="F0A3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alkalmi</w:t>
      </w:r>
      <w:r>
        <w:rPr>
          <w:rFonts w:ascii="Times New Roman" w:hAnsi="Times New Roman"/>
        </w:rPr>
        <w:t xml:space="preserve"> </w:t>
      </w:r>
    </w:p>
    <w:p w:rsidR="005276C6" w:rsidRPr="00285FFB" w:rsidRDefault="005276C6" w:rsidP="00285F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(rendszeres: adott helyszínen hetente több alkalommal, heti vagy havi gyakorisággal megtartott rendezvény – alkalmi: az adott helyszínen egy alkalommal legfeljebb 10 egymást követő napon megtartott rendezvény)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2.5. Zenés, táncos rendezvény gyakorisága, megtartásának napjai: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dátum: ……………………… kezdete: …………… óra,befejezése: ………… óra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dátum: ……………………… kezdete: …………… óra, befejezése: …………óra</w:t>
      </w:r>
    </w:p>
    <w:p w:rsidR="005276C6" w:rsidRDefault="005276C6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dátum: ……………………… kezdete: …………… óra, befejezése: …………óra</w:t>
      </w:r>
    </w:p>
    <w:p w:rsidR="008D75C9" w:rsidRDefault="008D75C9" w:rsidP="005276C6">
      <w:p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b/>
          <w:bCs/>
        </w:rPr>
      </w:pPr>
    </w:p>
    <w:p w:rsidR="005276C6" w:rsidRPr="00685A8F" w:rsidRDefault="00685A8F" w:rsidP="00685A8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</w:t>
      </w:r>
    </w:p>
    <w:p w:rsidR="00685A8F" w:rsidRDefault="00685A8F" w:rsidP="00685A8F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6424C6">
        <w:rPr>
          <w:rFonts w:ascii="Times New Roman" w:hAnsi="Times New Roman"/>
          <w:b/>
          <w:sz w:val="24"/>
          <w:szCs w:val="24"/>
        </w:rPr>
        <w:t>A bejelentéshez mellékelni kell az engedélykérelem előírt mellékleteit. A bejelentéshez nem kell mellékelni azokat a dokumentumokat, amelyek beszerzése a veszélyhelyzet körülményei folytán az ügyfélre nézve aránytalan terhet ró. Az ügyfél a nem mellékelt dokumentumok tartalmáról a bejelentésében nyilatkozik, egyidejűleg előadva azokat a körülményeket, amelyekre a bejelentés hiányos volta visszavezethető.</w:t>
      </w:r>
    </w:p>
    <w:p w:rsidR="00685A8F" w:rsidRDefault="00685A8F" w:rsidP="00685A8F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8D75C9" w:rsidRDefault="008D75C9" w:rsidP="00685A8F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8D75C9" w:rsidRDefault="008D75C9" w:rsidP="00685A8F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8D75C9" w:rsidRDefault="008D75C9" w:rsidP="00685A8F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5276C6" w:rsidRDefault="00685A8F" w:rsidP="00685A8F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bejelentéshez csatolt iratok:</w:t>
      </w:r>
    </w:p>
    <w:p w:rsidR="00685A8F" w:rsidRPr="00685A8F" w:rsidRDefault="00685A8F" w:rsidP="00685A8F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2E1AB5" w:rsidRDefault="005276C6" w:rsidP="002E1AB5">
      <w:pPr>
        <w:pStyle w:val="Szvegtrzs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cégbírósági végzés/cégkivonat és aláírási címpéldány</w:t>
      </w:r>
    </w:p>
    <w:p w:rsidR="002E1AB5" w:rsidRDefault="005276C6" w:rsidP="002E1AB5">
      <w:pPr>
        <w:pStyle w:val="Szvegtrzs"/>
        <w:numPr>
          <w:ilvl w:val="0"/>
          <w:numId w:val="6"/>
        </w:numPr>
        <w:rPr>
          <w:rFonts w:ascii="Times New Roman" w:hAnsi="Times New Roman"/>
        </w:rPr>
      </w:pPr>
      <w:r w:rsidRPr="002E1AB5">
        <w:rPr>
          <w:rFonts w:ascii="Times New Roman" w:hAnsi="Times New Roman"/>
        </w:rPr>
        <w:t>egyéni vállalkozó esetén: egyéni vállalkozói igazolvány</w:t>
      </w:r>
    </w:p>
    <w:p w:rsidR="002E1AB5" w:rsidRDefault="005276C6" w:rsidP="002E1AB5">
      <w:pPr>
        <w:pStyle w:val="Szvegtrzs"/>
        <w:numPr>
          <w:ilvl w:val="0"/>
          <w:numId w:val="6"/>
        </w:numPr>
        <w:rPr>
          <w:rFonts w:ascii="Times New Roman" w:hAnsi="Times New Roman"/>
        </w:rPr>
      </w:pPr>
      <w:r w:rsidRPr="002E1AB5">
        <w:rPr>
          <w:rFonts w:ascii="Times New Roman" w:hAnsi="Times New Roman"/>
        </w:rPr>
        <w:t>építmény, terület használatának jogcímét igazoló irat (tulajdon lap kivételével)</w:t>
      </w:r>
    </w:p>
    <w:p w:rsidR="002E1AB5" w:rsidRDefault="005276C6" w:rsidP="002E1AB5">
      <w:pPr>
        <w:pStyle w:val="Szvegtrzs"/>
        <w:numPr>
          <w:ilvl w:val="0"/>
          <w:numId w:val="6"/>
        </w:numPr>
        <w:rPr>
          <w:rFonts w:ascii="Times New Roman" w:hAnsi="Times New Roman"/>
        </w:rPr>
      </w:pPr>
      <w:r w:rsidRPr="002E1AB5">
        <w:rPr>
          <w:rFonts w:ascii="Times New Roman" w:hAnsi="Times New Roman"/>
        </w:rPr>
        <w:t xml:space="preserve">biztonsági terv (3 példányban) </w:t>
      </w:r>
    </w:p>
    <w:p w:rsidR="002E1AB5" w:rsidRDefault="005276C6" w:rsidP="002E1AB5">
      <w:pPr>
        <w:pStyle w:val="Szvegtrzs"/>
        <w:numPr>
          <w:ilvl w:val="0"/>
          <w:numId w:val="6"/>
        </w:numPr>
        <w:rPr>
          <w:rFonts w:ascii="Times New Roman" w:hAnsi="Times New Roman"/>
        </w:rPr>
      </w:pPr>
      <w:r w:rsidRPr="002E1AB5">
        <w:rPr>
          <w:rFonts w:ascii="Times New Roman" w:hAnsi="Times New Roman"/>
        </w:rPr>
        <w:t>tűzvédelmi szabályzat (2 példányban)</w:t>
      </w:r>
    </w:p>
    <w:p w:rsidR="002E1AB5" w:rsidRDefault="002E1AB5" w:rsidP="002E1AB5">
      <w:pPr>
        <w:pStyle w:val="Szvegtrzs"/>
        <w:numPr>
          <w:ilvl w:val="0"/>
          <w:numId w:val="6"/>
        </w:numPr>
        <w:rPr>
          <w:rFonts w:ascii="Times New Roman" w:hAnsi="Times New Roman"/>
        </w:rPr>
      </w:pPr>
      <w:r w:rsidRPr="002E1AB5">
        <w:rPr>
          <w:rFonts w:ascii="Times New Roman" w:hAnsi="Times New Roman"/>
        </w:rPr>
        <w:t>illeték</w:t>
      </w:r>
      <w:r>
        <w:rPr>
          <w:rFonts w:ascii="Times New Roman" w:hAnsi="Times New Roman"/>
        </w:rPr>
        <w:t xml:space="preserve"> </w:t>
      </w:r>
      <w:r w:rsidR="00685A8F">
        <w:rPr>
          <w:rFonts w:ascii="Times New Roman" w:hAnsi="Times New Roman"/>
        </w:rPr>
        <w:t xml:space="preserve">50 %-ának megfizetését igazoló dokumentum </w:t>
      </w:r>
    </w:p>
    <w:p w:rsidR="005276C6" w:rsidRPr="002E1AB5" w:rsidRDefault="005276C6" w:rsidP="002E1AB5">
      <w:pPr>
        <w:pStyle w:val="Szvegtrzs"/>
        <w:numPr>
          <w:ilvl w:val="0"/>
          <w:numId w:val="6"/>
        </w:numPr>
        <w:rPr>
          <w:rFonts w:ascii="Times New Roman" w:hAnsi="Times New Roman"/>
        </w:rPr>
      </w:pPr>
      <w:r w:rsidRPr="002E1AB5">
        <w:rPr>
          <w:rFonts w:ascii="Times New Roman" w:hAnsi="Times New Roman"/>
        </w:rPr>
        <w:lastRenderedPageBreak/>
        <w:t>tűzmegelőzési szakhatósági eljárásért fizetendő i</w:t>
      </w:r>
      <w:r w:rsidR="002E1AB5">
        <w:rPr>
          <w:rFonts w:ascii="Times New Roman" w:hAnsi="Times New Roman"/>
        </w:rPr>
        <w:t>gazgatási szolgáltatási díj meg</w:t>
      </w:r>
      <w:r w:rsidR="00685A8F">
        <w:rPr>
          <w:rFonts w:ascii="Times New Roman" w:hAnsi="Times New Roman"/>
        </w:rPr>
        <w:t>fizetésének igazolása (6.5</w:t>
      </w:r>
      <w:r w:rsidRPr="002E1AB5">
        <w:rPr>
          <w:rFonts w:ascii="Times New Roman" w:hAnsi="Times New Roman"/>
        </w:rPr>
        <w:t>00.- Ft)</w:t>
      </w:r>
    </w:p>
    <w:p w:rsidR="005276C6" w:rsidRDefault="005276C6" w:rsidP="005276C6">
      <w:pPr>
        <w:pStyle w:val="Szvegtrzs"/>
        <w:ind w:left="540"/>
        <w:rPr>
          <w:rFonts w:ascii="Times New Roman" w:hAnsi="Times New Roman"/>
        </w:rPr>
      </w:pPr>
    </w:p>
    <w:p w:rsidR="00685A8F" w:rsidRPr="006424C6" w:rsidRDefault="00685A8F" w:rsidP="00685A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24C6">
        <w:rPr>
          <w:rFonts w:ascii="Times New Roman" w:eastAsia="Times New Roman" w:hAnsi="Times New Roman"/>
          <w:b/>
          <w:sz w:val="24"/>
          <w:szCs w:val="24"/>
        </w:rPr>
        <w:t>Azoknak a dokumentumoknak a felsorolása, amelyek beszerzése a veszélyhelyzet körülményei folytán az ügyfélre nézve aránytalan terhet róna és így azokat a bejelentéshez az ügyfél nem mellékelte:</w:t>
      </w:r>
    </w:p>
    <w:p w:rsidR="00685A8F" w:rsidRPr="006424C6" w:rsidRDefault="00685A8F" w:rsidP="00685A8F">
      <w:pP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-142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85A8F" w:rsidRPr="006424C6" w:rsidTr="00D72538">
        <w:tc>
          <w:tcPr>
            <w:tcW w:w="3209" w:type="dxa"/>
          </w:tcPr>
          <w:p w:rsidR="00685A8F" w:rsidRPr="006424C6" w:rsidRDefault="00685A8F" w:rsidP="00D7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4C6">
              <w:rPr>
                <w:rFonts w:ascii="Times New Roman" w:eastAsia="Times New Roman" w:hAnsi="Times New Roman"/>
                <w:b/>
                <w:sz w:val="24"/>
                <w:szCs w:val="24"/>
              </w:rPr>
              <w:t>Hiányzó dokumentum megnevezése</w:t>
            </w:r>
          </w:p>
        </w:tc>
        <w:tc>
          <w:tcPr>
            <w:tcW w:w="3209" w:type="dxa"/>
          </w:tcPr>
          <w:p w:rsidR="00685A8F" w:rsidRPr="006424C6" w:rsidRDefault="00685A8F" w:rsidP="00D7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4C6">
              <w:rPr>
                <w:rFonts w:ascii="Times New Roman" w:eastAsia="Times New Roman" w:hAnsi="Times New Roman"/>
                <w:b/>
                <w:sz w:val="24"/>
                <w:szCs w:val="24"/>
              </w:rPr>
              <w:t>Hiányzó dokumentum tartalmára vonatkozó nyilatkozat</w:t>
            </w:r>
          </w:p>
        </w:tc>
        <w:tc>
          <w:tcPr>
            <w:tcW w:w="3210" w:type="dxa"/>
          </w:tcPr>
          <w:p w:rsidR="00685A8F" w:rsidRPr="006424C6" w:rsidRDefault="00685A8F" w:rsidP="00D7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24C6">
              <w:rPr>
                <w:rFonts w:ascii="Times New Roman" w:eastAsia="Times New Roman" w:hAnsi="Times New Roman"/>
                <w:b/>
                <w:sz w:val="24"/>
                <w:szCs w:val="24"/>
              </w:rPr>
              <w:t>Azok a körülmények, amelyek miatt a dokumentumot nem mellékelték a bejelentéshez</w:t>
            </w:r>
          </w:p>
        </w:tc>
      </w:tr>
      <w:tr w:rsidR="00685A8F" w:rsidRPr="006424C6" w:rsidTr="00D72538">
        <w:tc>
          <w:tcPr>
            <w:tcW w:w="3209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5A8F" w:rsidRPr="006424C6" w:rsidTr="00D72538">
        <w:tc>
          <w:tcPr>
            <w:tcW w:w="3209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5A8F" w:rsidRPr="006424C6" w:rsidTr="00D72538">
        <w:tc>
          <w:tcPr>
            <w:tcW w:w="3209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685A8F" w:rsidRPr="006424C6" w:rsidRDefault="00685A8F" w:rsidP="00D725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85A8F" w:rsidRDefault="00685A8F" w:rsidP="00685A8F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85A8F" w:rsidRDefault="00685A8F" w:rsidP="00685A8F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276C6" w:rsidRDefault="005276C6" w:rsidP="005276C6">
      <w:pPr>
        <w:pStyle w:val="Szvegtrzs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</w:t>
      </w:r>
    </w:p>
    <w:p w:rsidR="005276C6" w:rsidRDefault="005276C6" w:rsidP="005276C6">
      <w:pPr>
        <w:pStyle w:val="Szvegtrzs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TÁJÉKOZTATÁS </w:t>
      </w:r>
    </w:p>
    <w:p w:rsidR="005276C6" w:rsidRDefault="005276C6" w:rsidP="005276C6">
      <w:pPr>
        <w:pStyle w:val="Szvegtrzs"/>
        <w:jc w:val="center"/>
        <w:rPr>
          <w:rFonts w:ascii="Times New Roman" w:hAnsi="Times New Roman"/>
          <w:b/>
        </w:rPr>
      </w:pPr>
    </w:p>
    <w:p w:rsidR="00685A8F" w:rsidRDefault="005276C6" w:rsidP="00685A8F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zenés, táncos rendezvények működésének biztonságossá tételéről szóló 23/2011. (III. 8.) Kormányrendelet előírásai alapján zenés táncos rendezvény csak a rendezvénytartási engedély birtokában tartható!</w:t>
      </w:r>
    </w:p>
    <w:p w:rsidR="00685A8F" w:rsidRDefault="005276C6" w:rsidP="00685A8F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</w:rPr>
      </w:pPr>
      <w:r w:rsidRPr="00685A8F">
        <w:rPr>
          <w:rFonts w:ascii="Times New Roman" w:hAnsi="Times New Roman"/>
        </w:rPr>
        <w:t>Az engedély iránti kérelem elbírálásának ügyintézési határideje: 20 nap.</w:t>
      </w:r>
    </w:p>
    <w:p w:rsidR="00685A8F" w:rsidRDefault="005276C6" w:rsidP="00685A8F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</w:rPr>
      </w:pPr>
      <w:r w:rsidRPr="00685A8F">
        <w:rPr>
          <w:rFonts w:ascii="Times New Roman" w:hAnsi="Times New Roman"/>
        </w:rPr>
        <w:t>Az engedélyezési eljárásban a jegyző a szakhatóságokkal közös helyszíni szemlét tart</w:t>
      </w:r>
      <w:r w:rsidR="00EA32C4" w:rsidRPr="00685A8F">
        <w:rPr>
          <w:rFonts w:ascii="Times New Roman" w:hAnsi="Times New Roman"/>
        </w:rPr>
        <w:t>hat</w:t>
      </w:r>
      <w:r w:rsidRPr="00685A8F">
        <w:rPr>
          <w:rFonts w:ascii="Times New Roman" w:hAnsi="Times New Roman"/>
        </w:rPr>
        <w:t xml:space="preserve">, amelynek időpontjáról az ügyfeleket előzetesen értesíti, de a szemle megtartását az ügyfelek távolmaradása nem akadályozza. </w:t>
      </w:r>
    </w:p>
    <w:p w:rsidR="00685A8F" w:rsidRDefault="005276C6" w:rsidP="00685A8F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</w:rPr>
      </w:pPr>
      <w:r w:rsidRPr="00685A8F">
        <w:rPr>
          <w:rFonts w:ascii="Times New Roman" w:hAnsi="Times New Roman"/>
        </w:rPr>
        <w:t>Az engedély megadásával egyidejűleg a jegyző a rendezvény nyilvántartásba vételéről igazolást állít ki. A nyilvántartás adatai nyilvánosak, illetőleg az önkormányzat honlapján közzétételre kerülnek.</w:t>
      </w:r>
    </w:p>
    <w:p w:rsidR="00685A8F" w:rsidRDefault="005276C6" w:rsidP="00685A8F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</w:rPr>
      </w:pPr>
      <w:r w:rsidRPr="00685A8F">
        <w:rPr>
          <w:rFonts w:ascii="Times New Roman" w:hAnsi="Times New Roman"/>
        </w:rPr>
        <w:t>A jegyző az engedély tárgyában hozott határozatát a szakhatóságok mellett közli a fogyasztóvédelmi hatósággal</w:t>
      </w:r>
      <w:r w:rsidR="00EA32C4" w:rsidRPr="00685A8F">
        <w:rPr>
          <w:rFonts w:ascii="Times New Roman" w:hAnsi="Times New Roman"/>
        </w:rPr>
        <w:t>.</w:t>
      </w:r>
    </w:p>
    <w:p w:rsidR="00685A8F" w:rsidRDefault="005276C6" w:rsidP="00685A8F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</w:rPr>
      </w:pPr>
      <w:r w:rsidRPr="00685A8F">
        <w:rPr>
          <w:rFonts w:ascii="Times New Roman" w:hAnsi="Times New Roman"/>
          <w:b/>
        </w:rPr>
        <w:t>Az engedély jogosultja a kérelem adataiban bekövetkezett változásokat, illetőleg a tevékenység megszüntetését haladéktalanul köteles bejelenteni a jegyzőnek.</w:t>
      </w:r>
    </w:p>
    <w:p w:rsidR="00685A8F" w:rsidRDefault="005276C6" w:rsidP="00685A8F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</w:rPr>
      </w:pPr>
      <w:r w:rsidRPr="00685A8F">
        <w:rPr>
          <w:rFonts w:ascii="Times New Roman" w:hAnsi="Times New Roman"/>
        </w:rPr>
        <w:t xml:space="preserve">A zenés, táncos rendezvényeket, azok helyszíneit, a jogszabályoknak megfelelő működést mind a jegyző, mind a szakhatóságok rendszeresen ellenőrzik. </w:t>
      </w:r>
    </w:p>
    <w:p w:rsidR="00685A8F" w:rsidRPr="00685A8F" w:rsidRDefault="00685A8F" w:rsidP="00685A8F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</w:rPr>
      </w:pPr>
      <w:r w:rsidRPr="00685A8F">
        <w:rPr>
          <w:rFonts w:ascii="Times New Roman" w:hAnsi="Times New Roman"/>
          <w:sz w:val="24"/>
          <w:szCs w:val="24"/>
        </w:rPr>
        <w:t xml:space="preserve">A bejelentésért az engedélyezés, valamint a kapcsolódó szakhatósági eljárások illetékének vagy igazgatási szolgáltatási díjának (a továbbiakban együtt: díj) 50%-át kell leróni vagy megfizetni. </w:t>
      </w:r>
      <w:r w:rsidRPr="00685A8F">
        <w:rPr>
          <w:rFonts w:ascii="Times New Roman" w:hAnsi="Times New Roman"/>
          <w:sz w:val="24"/>
          <w:szCs w:val="24"/>
        </w:rPr>
        <w:lastRenderedPageBreak/>
        <w:t>Ha e rendelet alapján engedélyezésre kerül sor, a díjat a jogszabályban megállapított díj 100%-ára kell kiegészíteni</w:t>
      </w:r>
    </w:p>
    <w:p w:rsidR="00685A8F" w:rsidRDefault="00685A8F" w:rsidP="00685A8F">
      <w:pPr>
        <w:pStyle w:val="Szvegtrzs"/>
        <w:rPr>
          <w:rFonts w:ascii="Times New Roman" w:hAnsi="Times New Roman"/>
          <w:b/>
        </w:rPr>
      </w:pPr>
    </w:p>
    <w:p w:rsidR="00685A8F" w:rsidRDefault="00685A8F" w:rsidP="00685A8F">
      <w:pPr>
        <w:pStyle w:val="Szvegtrzs"/>
        <w:rPr>
          <w:rFonts w:ascii="Times New Roman" w:hAnsi="Times New Roman"/>
          <w:b/>
        </w:rPr>
      </w:pPr>
    </w:p>
    <w:p w:rsidR="005276C6" w:rsidRDefault="005276C6" w:rsidP="005276C6">
      <w:pPr>
        <w:pStyle w:val="Szvegtrzs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tájékoztatást tudomásul vettem.</w:t>
      </w:r>
    </w:p>
    <w:p w:rsidR="005276C6" w:rsidRDefault="005276C6" w:rsidP="005276C6">
      <w:pPr>
        <w:pStyle w:val="Szvegtrzs"/>
        <w:rPr>
          <w:rFonts w:ascii="Times New Roman" w:hAnsi="Times New Roman"/>
        </w:rPr>
      </w:pPr>
    </w:p>
    <w:p w:rsidR="005276C6" w:rsidRDefault="005276C6" w:rsidP="005276C6">
      <w:pPr>
        <w:pStyle w:val="Szvegtrzs"/>
        <w:rPr>
          <w:rFonts w:ascii="Times New Roman" w:hAnsi="Times New Roman"/>
        </w:rPr>
      </w:pPr>
    </w:p>
    <w:p w:rsidR="005276C6" w:rsidRDefault="005276C6" w:rsidP="005276C6">
      <w:pPr>
        <w:pStyle w:val="Szvegtrzs"/>
        <w:rPr>
          <w:rFonts w:ascii="Times New Roman" w:hAnsi="Times New Roman"/>
        </w:rPr>
      </w:pPr>
    </w:p>
    <w:p w:rsidR="005276C6" w:rsidRDefault="0094102C" w:rsidP="005276C6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>Borsodnádasd</w:t>
      </w:r>
      <w:r w:rsidR="005276C6">
        <w:rPr>
          <w:rFonts w:ascii="Times New Roman" w:hAnsi="Times New Roman"/>
        </w:rPr>
        <w:t>, …………………………</w:t>
      </w:r>
    </w:p>
    <w:p w:rsidR="005276C6" w:rsidRDefault="005276C6" w:rsidP="005276C6">
      <w:pPr>
        <w:pStyle w:val="Szvegtrzs"/>
        <w:rPr>
          <w:rFonts w:ascii="Times New Roman" w:hAnsi="Times New Roman"/>
        </w:rPr>
      </w:pPr>
    </w:p>
    <w:p w:rsidR="005276C6" w:rsidRDefault="005276C6" w:rsidP="005276C6">
      <w:pPr>
        <w:pStyle w:val="Szvegtrzs"/>
        <w:rPr>
          <w:rFonts w:ascii="Times New Roman" w:hAnsi="Times New Roman"/>
        </w:rPr>
      </w:pPr>
    </w:p>
    <w:p w:rsidR="005276C6" w:rsidRDefault="005276C6" w:rsidP="005276C6">
      <w:pPr>
        <w:pStyle w:val="Szvegtrzs"/>
        <w:rPr>
          <w:rFonts w:ascii="Times New Roman" w:hAnsi="Times New Roman"/>
        </w:rPr>
      </w:pPr>
    </w:p>
    <w:p w:rsidR="005276C6" w:rsidRDefault="005276C6" w:rsidP="005276C6">
      <w:pPr>
        <w:pStyle w:val="Szvegtrzs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……………………………………………</w:t>
      </w:r>
    </w:p>
    <w:p w:rsidR="005276C6" w:rsidRDefault="005276C6" w:rsidP="005276C6">
      <w:pPr>
        <w:pStyle w:val="Szvegtrzs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rendezvénynek helyet adó építmény üzemeltetője,</w:t>
      </w:r>
    </w:p>
    <w:p w:rsidR="005276C6" w:rsidRDefault="005276C6" w:rsidP="005276C6">
      <w:pPr>
        <w:pStyle w:val="Szvegtrzs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szabadtéri rendezvény szervezője</w:t>
      </w:r>
    </w:p>
    <w:p w:rsidR="005276C6" w:rsidRDefault="005276C6" w:rsidP="005276C6">
      <w:pPr>
        <w:spacing w:after="0" w:line="240" w:lineRule="auto"/>
        <w:jc w:val="center"/>
        <w:rPr>
          <w:rFonts w:ascii="Times New Roman" w:hAnsi="Times New Roman"/>
        </w:rPr>
      </w:pPr>
    </w:p>
    <w:p w:rsidR="005276C6" w:rsidRDefault="005276C6" w:rsidP="005276C6">
      <w:pPr>
        <w:spacing w:after="0" w:line="240" w:lineRule="auto"/>
        <w:jc w:val="center"/>
        <w:rPr>
          <w:rFonts w:ascii="Times New Roman" w:hAnsi="Times New Roman"/>
        </w:rPr>
      </w:pPr>
    </w:p>
    <w:p w:rsidR="005276C6" w:rsidRDefault="005276C6" w:rsidP="005276C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276C6" w:rsidRDefault="005276C6" w:rsidP="005276C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276C6" w:rsidRDefault="005276C6" w:rsidP="005276C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276C6" w:rsidRDefault="005276C6" w:rsidP="005276C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F01BE8" w:rsidRDefault="00F01BE8" w:rsidP="00F01BE8">
      <w:pPr>
        <w:spacing w:after="8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Az ügyintézés helye:</w:t>
      </w:r>
    </w:p>
    <w:p w:rsidR="0094102C" w:rsidRPr="00A01550" w:rsidRDefault="0094102C" w:rsidP="009410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1550">
        <w:rPr>
          <w:rFonts w:ascii="Times New Roman" w:hAnsi="Times New Roman"/>
          <w:sz w:val="20"/>
          <w:szCs w:val="20"/>
        </w:rPr>
        <w:t>Borsodnádasdi Polgármesteri Hivatal</w:t>
      </w:r>
    </w:p>
    <w:p w:rsidR="0094102C" w:rsidRPr="00A01550" w:rsidRDefault="0094102C" w:rsidP="009410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1550">
        <w:rPr>
          <w:rFonts w:ascii="Times New Roman" w:hAnsi="Times New Roman"/>
          <w:sz w:val="20"/>
          <w:szCs w:val="20"/>
        </w:rPr>
        <w:t xml:space="preserve">3671 Borsodnádasd, Köztársaság út 12. Tel.: 06-21-345-70-40, 06-48-442-334,Fax.: 06-21-345-70-45, </w:t>
      </w:r>
    </w:p>
    <w:p w:rsidR="0094102C" w:rsidRPr="00A01550" w:rsidRDefault="0094102C" w:rsidP="009410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1550">
        <w:rPr>
          <w:rFonts w:ascii="Times New Roman" w:hAnsi="Times New Roman"/>
          <w:sz w:val="20"/>
          <w:szCs w:val="20"/>
        </w:rPr>
        <w:t>e-mail: phbn@t-online.hu</w:t>
      </w:r>
    </w:p>
    <w:p w:rsidR="005276C6" w:rsidRDefault="005276C6" w:rsidP="005276C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sectPr w:rsidR="005276C6" w:rsidSect="001D772E">
      <w:pgSz w:w="11906" w:h="16838"/>
      <w:pgMar w:top="1418" w:right="1134" w:bottom="142" w:left="1134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CD" w:rsidRDefault="00031ECD" w:rsidP="007B640F">
      <w:pPr>
        <w:spacing w:after="0" w:line="240" w:lineRule="auto"/>
      </w:pPr>
      <w:r>
        <w:separator/>
      </w:r>
    </w:p>
  </w:endnote>
  <w:endnote w:type="continuationSeparator" w:id="0">
    <w:p w:rsidR="00031ECD" w:rsidRDefault="00031ECD" w:rsidP="007B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CD" w:rsidRDefault="00031ECD" w:rsidP="007B640F">
      <w:pPr>
        <w:spacing w:after="0" w:line="240" w:lineRule="auto"/>
      </w:pPr>
      <w:r>
        <w:separator/>
      </w:r>
    </w:p>
  </w:footnote>
  <w:footnote w:type="continuationSeparator" w:id="0">
    <w:p w:rsidR="00031ECD" w:rsidRDefault="00031ECD" w:rsidP="007B6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F66"/>
    <w:multiLevelType w:val="hybridMultilevel"/>
    <w:tmpl w:val="B6183780"/>
    <w:lvl w:ilvl="0" w:tplc="220CAD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12C5"/>
    <w:multiLevelType w:val="hybridMultilevel"/>
    <w:tmpl w:val="DDA6C640"/>
    <w:lvl w:ilvl="0" w:tplc="899C9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D50"/>
    <w:multiLevelType w:val="hybridMultilevel"/>
    <w:tmpl w:val="61F4548C"/>
    <w:lvl w:ilvl="0" w:tplc="0E482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45D1A"/>
    <w:multiLevelType w:val="hybridMultilevel"/>
    <w:tmpl w:val="CEAE5ED8"/>
    <w:lvl w:ilvl="0" w:tplc="0E482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F3947"/>
    <w:multiLevelType w:val="hybridMultilevel"/>
    <w:tmpl w:val="413C1D1E"/>
    <w:lvl w:ilvl="0" w:tplc="78DADA5A">
      <w:numFmt w:val="bullet"/>
      <w:lvlText w:val=""/>
      <w:lvlJc w:val="left"/>
      <w:pPr>
        <w:ind w:left="900" w:hanging="360"/>
      </w:pPr>
      <w:rPr>
        <w:rFonts w:ascii="Wingdings 2" w:eastAsia="Times New Roman" w:hAnsi="Wingdings 2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6E31872"/>
    <w:multiLevelType w:val="hybridMultilevel"/>
    <w:tmpl w:val="4E7A34CA"/>
    <w:lvl w:ilvl="0" w:tplc="40602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C4632"/>
    <w:multiLevelType w:val="hybridMultilevel"/>
    <w:tmpl w:val="F904C7A6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9EAEFA4">
      <w:start w:val="19"/>
      <w:numFmt w:val="decimal"/>
      <w:lvlText w:val="(%2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E7B4AB86">
      <w:start w:val="1"/>
      <w:numFmt w:val="decimal"/>
      <w:lvlText w:val="(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69DC7463"/>
    <w:multiLevelType w:val="hybridMultilevel"/>
    <w:tmpl w:val="660AE470"/>
    <w:lvl w:ilvl="0" w:tplc="0E3EC3D6">
      <w:start w:val="1"/>
      <w:numFmt w:val="lowerLetter"/>
      <w:lvlText w:val="%1)"/>
      <w:lvlJc w:val="left"/>
      <w:pPr>
        <w:ind w:left="1773" w:hanging="360"/>
      </w:pPr>
    </w:lvl>
    <w:lvl w:ilvl="1" w:tplc="040E0019">
      <w:start w:val="1"/>
      <w:numFmt w:val="lowerLetter"/>
      <w:lvlText w:val="%2."/>
      <w:lvlJc w:val="left"/>
      <w:pPr>
        <w:ind w:left="2493" w:hanging="360"/>
      </w:pPr>
    </w:lvl>
    <w:lvl w:ilvl="2" w:tplc="040E001B">
      <w:start w:val="1"/>
      <w:numFmt w:val="lowerRoman"/>
      <w:lvlText w:val="%3."/>
      <w:lvlJc w:val="right"/>
      <w:pPr>
        <w:ind w:left="3213" w:hanging="180"/>
      </w:pPr>
    </w:lvl>
    <w:lvl w:ilvl="3" w:tplc="040E000F">
      <w:start w:val="1"/>
      <w:numFmt w:val="decimal"/>
      <w:lvlText w:val="%4."/>
      <w:lvlJc w:val="left"/>
      <w:pPr>
        <w:ind w:left="3933" w:hanging="360"/>
      </w:pPr>
    </w:lvl>
    <w:lvl w:ilvl="4" w:tplc="040E0019">
      <w:start w:val="1"/>
      <w:numFmt w:val="lowerLetter"/>
      <w:lvlText w:val="%5."/>
      <w:lvlJc w:val="left"/>
      <w:pPr>
        <w:ind w:left="4653" w:hanging="360"/>
      </w:pPr>
    </w:lvl>
    <w:lvl w:ilvl="5" w:tplc="040E001B">
      <w:start w:val="1"/>
      <w:numFmt w:val="lowerRoman"/>
      <w:lvlText w:val="%6."/>
      <w:lvlJc w:val="right"/>
      <w:pPr>
        <w:ind w:left="5373" w:hanging="180"/>
      </w:pPr>
    </w:lvl>
    <w:lvl w:ilvl="6" w:tplc="040E000F">
      <w:start w:val="1"/>
      <w:numFmt w:val="decimal"/>
      <w:lvlText w:val="%7."/>
      <w:lvlJc w:val="left"/>
      <w:pPr>
        <w:ind w:left="6093" w:hanging="360"/>
      </w:pPr>
    </w:lvl>
    <w:lvl w:ilvl="7" w:tplc="040E0019">
      <w:start w:val="1"/>
      <w:numFmt w:val="lowerLetter"/>
      <w:lvlText w:val="%8."/>
      <w:lvlJc w:val="left"/>
      <w:pPr>
        <w:ind w:left="6813" w:hanging="360"/>
      </w:pPr>
    </w:lvl>
    <w:lvl w:ilvl="8" w:tplc="040E001B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775E20D8"/>
    <w:multiLevelType w:val="hybridMultilevel"/>
    <w:tmpl w:val="8A24E69C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CF47660"/>
    <w:multiLevelType w:val="hybridMultilevel"/>
    <w:tmpl w:val="BC3E05A0"/>
    <w:lvl w:ilvl="0" w:tplc="902EC50E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D416DA70">
      <w:start w:val="1"/>
      <w:numFmt w:val="bullet"/>
      <w:lvlText w:val="-"/>
      <w:lvlJc w:val="left"/>
      <w:pPr>
        <w:tabs>
          <w:tab w:val="num" w:pos="2337"/>
        </w:tabs>
        <w:ind w:left="2337" w:hanging="360"/>
      </w:pPr>
      <w:rPr>
        <w:rFonts w:ascii="Times New Roman" w:eastAsia="Times New Roman" w:hAnsi="Times New Roman" w:hint="default"/>
      </w:rPr>
    </w:lvl>
    <w:lvl w:ilvl="3" w:tplc="08668ACC">
      <w:start w:val="1"/>
      <w:numFmt w:val="decimal"/>
      <w:lvlText w:val="(%4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0F"/>
    <w:rsid w:val="00000C17"/>
    <w:rsid w:val="00031ECD"/>
    <w:rsid w:val="00043FBE"/>
    <w:rsid w:val="00090F13"/>
    <w:rsid w:val="0009329F"/>
    <w:rsid w:val="000D3071"/>
    <w:rsid w:val="00101AAE"/>
    <w:rsid w:val="001D772E"/>
    <w:rsid w:val="00213A1E"/>
    <w:rsid w:val="00285FFB"/>
    <w:rsid w:val="00296291"/>
    <w:rsid w:val="002B6F7F"/>
    <w:rsid w:val="002D6D8B"/>
    <w:rsid w:val="002E1AB5"/>
    <w:rsid w:val="003016AB"/>
    <w:rsid w:val="00307114"/>
    <w:rsid w:val="003607A7"/>
    <w:rsid w:val="00384265"/>
    <w:rsid w:val="00397A6D"/>
    <w:rsid w:val="003C17D5"/>
    <w:rsid w:val="0044403E"/>
    <w:rsid w:val="00456526"/>
    <w:rsid w:val="00474DD0"/>
    <w:rsid w:val="00490F7D"/>
    <w:rsid w:val="004A1467"/>
    <w:rsid w:val="004E511F"/>
    <w:rsid w:val="005276C6"/>
    <w:rsid w:val="005369BA"/>
    <w:rsid w:val="005516AF"/>
    <w:rsid w:val="005C01FD"/>
    <w:rsid w:val="0065209A"/>
    <w:rsid w:val="00685A8F"/>
    <w:rsid w:val="006A625C"/>
    <w:rsid w:val="006C3F69"/>
    <w:rsid w:val="006C5A38"/>
    <w:rsid w:val="00720E19"/>
    <w:rsid w:val="007473A6"/>
    <w:rsid w:val="007541A1"/>
    <w:rsid w:val="00766E5D"/>
    <w:rsid w:val="00771A3A"/>
    <w:rsid w:val="007964F7"/>
    <w:rsid w:val="007B640F"/>
    <w:rsid w:val="0080457B"/>
    <w:rsid w:val="008713D6"/>
    <w:rsid w:val="008D635B"/>
    <w:rsid w:val="008D75C9"/>
    <w:rsid w:val="008F7492"/>
    <w:rsid w:val="00923991"/>
    <w:rsid w:val="0094102C"/>
    <w:rsid w:val="0095010B"/>
    <w:rsid w:val="00951095"/>
    <w:rsid w:val="009950B9"/>
    <w:rsid w:val="009A29EF"/>
    <w:rsid w:val="009B18BF"/>
    <w:rsid w:val="00A35FDA"/>
    <w:rsid w:val="00A96B77"/>
    <w:rsid w:val="00AA2D93"/>
    <w:rsid w:val="00AA3290"/>
    <w:rsid w:val="00AC33FC"/>
    <w:rsid w:val="00AC44A9"/>
    <w:rsid w:val="00AD39D3"/>
    <w:rsid w:val="00AF36B9"/>
    <w:rsid w:val="00B378E5"/>
    <w:rsid w:val="00B47335"/>
    <w:rsid w:val="00B70C86"/>
    <w:rsid w:val="00B72977"/>
    <w:rsid w:val="00BB4E14"/>
    <w:rsid w:val="00BC17DA"/>
    <w:rsid w:val="00BD68F5"/>
    <w:rsid w:val="00C04E77"/>
    <w:rsid w:val="00C35FE6"/>
    <w:rsid w:val="00C63397"/>
    <w:rsid w:val="00C772E8"/>
    <w:rsid w:val="00C938C8"/>
    <w:rsid w:val="00CA3E8A"/>
    <w:rsid w:val="00CB6935"/>
    <w:rsid w:val="00CD42DF"/>
    <w:rsid w:val="00CD7E2D"/>
    <w:rsid w:val="00D14964"/>
    <w:rsid w:val="00D26FF9"/>
    <w:rsid w:val="00D36430"/>
    <w:rsid w:val="00DB18FF"/>
    <w:rsid w:val="00DE36A2"/>
    <w:rsid w:val="00E60D04"/>
    <w:rsid w:val="00E61C46"/>
    <w:rsid w:val="00E81EA2"/>
    <w:rsid w:val="00EA32C4"/>
    <w:rsid w:val="00EC113C"/>
    <w:rsid w:val="00F01BE8"/>
    <w:rsid w:val="00F0388C"/>
    <w:rsid w:val="00F33D29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62969CC-C6F5-474D-A9AB-2DDD34D9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36A2"/>
    <w:pPr>
      <w:spacing w:after="160" w:line="259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5276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noProof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B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B640F"/>
    <w:rPr>
      <w:rFonts w:cs="Times New Roman"/>
    </w:rPr>
  </w:style>
  <w:style w:type="paragraph" w:styleId="llb">
    <w:name w:val="footer"/>
    <w:basedOn w:val="Norml"/>
    <w:link w:val="llbChar"/>
    <w:uiPriority w:val="99"/>
    <w:rsid w:val="007B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B640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01FD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locked/>
    <w:rsid w:val="00766E5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766E5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msor1Char">
    <w:name w:val="Címsor 1 Char"/>
    <w:basedOn w:val="Bekezdsalapbettpusa"/>
    <w:link w:val="Cmsor1"/>
    <w:rsid w:val="005276C6"/>
    <w:rPr>
      <w:rFonts w:ascii="Times New Roman" w:eastAsia="Times New Roman" w:hAnsi="Times New Roman"/>
      <w:b/>
      <w:noProof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5276C6"/>
    <w:pPr>
      <w:tabs>
        <w:tab w:val="left" w:pos="180"/>
      </w:tabs>
      <w:spacing w:after="0" w:line="360" w:lineRule="auto"/>
      <w:jc w:val="both"/>
    </w:pPr>
    <w:rPr>
      <w:rFonts w:ascii="Garamond" w:eastAsia="Times New Roman" w:hAnsi="Garamond"/>
      <w:bCs/>
      <w:lang w:eastAsia="hu-HU"/>
    </w:rPr>
  </w:style>
  <w:style w:type="character" w:customStyle="1" w:styleId="SzvegtrzsChar">
    <w:name w:val="Szövegtörzs Char"/>
    <w:basedOn w:val="Bekezdsalapbettpusa"/>
    <w:link w:val="Szvegtrzs"/>
    <w:rsid w:val="005276C6"/>
    <w:rPr>
      <w:rFonts w:ascii="Garamond" w:eastAsia="Times New Roman" w:hAnsi="Garamond"/>
      <w:bCs/>
    </w:rPr>
  </w:style>
  <w:style w:type="character" w:styleId="Hiperhivatkozs">
    <w:name w:val="Hyperlink"/>
    <w:basedOn w:val="Bekezdsalapbettpusa"/>
    <w:uiPriority w:val="99"/>
    <w:unhideWhenUsed/>
    <w:rsid w:val="00093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724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Miklós</dc:creator>
  <cp:lastModifiedBy>Balázs Rapcsok</cp:lastModifiedBy>
  <cp:revision>8</cp:revision>
  <cp:lastPrinted>2015-04-01T15:03:00Z</cp:lastPrinted>
  <dcterms:created xsi:type="dcterms:W3CDTF">2020-05-11T15:03:00Z</dcterms:created>
  <dcterms:modified xsi:type="dcterms:W3CDTF">2020-05-25T08:47:00Z</dcterms:modified>
</cp:coreProperties>
</file>